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9EB9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0ADF71A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34853A4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ED5664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3224" w14:textId="77777777" w:rsidR="00A17B08" w:rsidRPr="00D020D3" w:rsidRDefault="00AB5E7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14:paraId="58BD75C5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DB971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5BF3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D96E69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1996C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54474068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E360B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5D778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EBF19A3" w14:textId="77777777" w:rsidR="00A17B08" w:rsidRPr="003A2770" w:rsidRDefault="00283010" w:rsidP="00934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Gimnazija Ivana </w:t>
            </w:r>
            <w:proofErr w:type="spellStart"/>
            <w:r>
              <w:rPr>
                <w:b/>
                <w:sz w:val="22"/>
                <w:szCs w:val="22"/>
              </w:rPr>
              <w:t>Zakmardija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Dijankovečkoga</w:t>
            </w:r>
            <w:proofErr w:type="spellEnd"/>
          </w:p>
        </w:tc>
      </w:tr>
      <w:tr w:rsidR="00A17B08" w:rsidRPr="003A2770" w14:paraId="6F89A8F7" w14:textId="77777777" w:rsidTr="0093465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A6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1C5883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2075D0F" w14:textId="77777777" w:rsidR="00A17B08" w:rsidRPr="003A2770" w:rsidRDefault="00283010" w:rsidP="009346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Milislava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Demerca</w:t>
            </w:r>
            <w:proofErr w:type="spellEnd"/>
            <w:r>
              <w:rPr>
                <w:b/>
                <w:sz w:val="22"/>
                <w:szCs w:val="22"/>
              </w:rPr>
              <w:t xml:space="preserve"> 8</w:t>
            </w:r>
          </w:p>
        </w:tc>
      </w:tr>
      <w:tr w:rsidR="00A17B08" w:rsidRPr="003A2770" w14:paraId="77FF3A69" w14:textId="77777777" w:rsidTr="0093465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05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F3839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00D4439" w14:textId="77777777" w:rsidR="00A17B08" w:rsidRPr="003A2770" w:rsidRDefault="00283010" w:rsidP="00934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Križevci</w:t>
            </w:r>
          </w:p>
        </w:tc>
      </w:tr>
      <w:tr w:rsidR="00A17B08" w:rsidRPr="003A2770" w14:paraId="4280C390" w14:textId="77777777" w:rsidTr="0093465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CA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0525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77D71BB" w14:textId="77777777" w:rsidR="00A17B08" w:rsidRPr="003A2770" w:rsidRDefault="00283010" w:rsidP="009346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48260</w:t>
            </w:r>
          </w:p>
        </w:tc>
      </w:tr>
      <w:tr w:rsidR="00A17B08" w:rsidRPr="003A2770" w14:paraId="190A916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DB40BB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4F227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4EA3BF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007033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78D1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71432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E72FF0" w14:textId="77777777" w:rsidR="00A17B08" w:rsidRPr="003A2770" w:rsidRDefault="007438A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 , 2.b i 2.c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2708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CC600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86009D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D2733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9B8EE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81B0D7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FC94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E5E2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269B2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4C65B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DFA5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ED7B4C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79FD24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539695" w14:textId="77777777" w:rsidR="00A17B08" w:rsidRPr="003A2770" w:rsidRDefault="00246FC8" w:rsidP="00246F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C4BE53" w14:textId="77777777" w:rsidR="00A17B08" w:rsidRPr="003A2770" w:rsidRDefault="00246FC8" w:rsidP="00246FC8">
            <w:pPr>
              <w:pStyle w:val="Paragraphedelist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-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577B964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A101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3D1F911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94CE36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5BCEBA4" w14:textId="77777777" w:rsidR="00A17B08" w:rsidRPr="003A2770" w:rsidRDefault="00246FC8" w:rsidP="00246F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A8CAC5" w14:textId="77777777" w:rsidR="00A17B08" w:rsidRPr="003A2770" w:rsidRDefault="00246FC8" w:rsidP="00246F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19DBB4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0FF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CEED3A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6FBD1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B5C7DD" w14:textId="77777777" w:rsidR="00A17B08" w:rsidRPr="003A2770" w:rsidRDefault="00283010" w:rsidP="004C3220">
            <w:pPr>
              <w:pStyle w:val="Paragraphedeliste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874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C13F13" w14:textId="77777777" w:rsidR="00A17B08" w:rsidRPr="003A2770" w:rsidRDefault="00283010" w:rsidP="004C3220">
            <w:pPr>
              <w:pStyle w:val="Paragraphedeliste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8742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7CBB5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68A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ABA047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308E0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C63C6C" w14:textId="77777777" w:rsidR="00A17B08" w:rsidRPr="003A2770" w:rsidRDefault="00246FC8" w:rsidP="00246F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808E1CF" w14:textId="77777777" w:rsidR="00A17B08" w:rsidRPr="003A2770" w:rsidRDefault="00246FC8" w:rsidP="00246F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475E1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023135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267F71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F3ECF1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D599B1" w14:textId="77777777" w:rsidR="00A17B08" w:rsidRPr="003A2770" w:rsidRDefault="00A17B08" w:rsidP="004C3220">
            <w:pPr>
              <w:pStyle w:val="Paragraphedeliste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AE4D3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95359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AC6700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9F86FC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22589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9958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D30FFC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1911A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C75570" w14:textId="77777777" w:rsidR="00A17B08" w:rsidRPr="003A2770" w:rsidRDefault="003617CC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-------------------------------------------</w:t>
            </w:r>
          </w:p>
        </w:tc>
      </w:tr>
      <w:tr w:rsidR="00A17B08" w:rsidRPr="003A2770" w14:paraId="3FE3DE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2238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F0D1DF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B025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9AC3E6E" w14:textId="77777777" w:rsidR="00A17B08" w:rsidRPr="008D0358" w:rsidRDefault="00680540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Verona, </w:t>
            </w:r>
            <w:proofErr w:type="spellStart"/>
            <w:r>
              <w:rPr>
                <w:rFonts w:ascii="Times New Roman" w:hAnsi="Times New Roman"/>
              </w:rPr>
              <w:t>Sirmione</w:t>
            </w:r>
            <w:proofErr w:type="spellEnd"/>
            <w:r w:rsidR="003617CC">
              <w:rPr>
                <w:rFonts w:ascii="Times New Roman" w:hAnsi="Times New Roman"/>
              </w:rPr>
              <w:t xml:space="preserve"> -  Italija</w:t>
            </w:r>
          </w:p>
        </w:tc>
      </w:tr>
      <w:tr w:rsidR="00A17B08" w:rsidRPr="003A2770" w14:paraId="4B95F40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D8B49F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4381F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2BEA5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6E7AD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10A23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154BE" w14:textId="77777777" w:rsidR="00A17B08" w:rsidRPr="003A2770" w:rsidRDefault="00A17B08" w:rsidP="008D035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CFC66" w14:textId="77777777" w:rsidR="00A17B08" w:rsidRPr="003A2770" w:rsidRDefault="00A17B08" w:rsidP="008D0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BCD2A" w14:textId="77777777" w:rsidR="00A17B08" w:rsidRPr="003A2770" w:rsidRDefault="00283010" w:rsidP="008D0358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AA49F" w14:textId="77777777" w:rsidR="00A17B08" w:rsidRPr="003A2770" w:rsidRDefault="00A17B08" w:rsidP="008D03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A0B81" w14:textId="77777777" w:rsidR="00A17B08" w:rsidRPr="003A2770" w:rsidRDefault="00A17B08" w:rsidP="008D0358">
            <w:pPr>
              <w:jc w:val="center"/>
              <w:rPr>
                <w:sz w:val="22"/>
                <w:szCs w:val="22"/>
              </w:rPr>
            </w:pPr>
          </w:p>
        </w:tc>
      </w:tr>
      <w:tr w:rsidR="00A17B08" w:rsidRPr="003A2770" w14:paraId="211B1DA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8301B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8A4A136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C96B02" w14:textId="77777777" w:rsidR="00A17B08" w:rsidRPr="003A2770" w:rsidRDefault="0068054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01B1620" w14:textId="77777777" w:rsidR="00A17B08" w:rsidRPr="003A2770" w:rsidRDefault="00680540" w:rsidP="007438A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2CA0C4" w14:textId="77777777" w:rsidR="00A17B08" w:rsidRPr="003A2770" w:rsidRDefault="00680540" w:rsidP="00CD71D9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2.</w:t>
            </w:r>
            <w:r w:rsidR="007438A4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D20628F" w14:textId="77777777" w:rsidR="00A17B08" w:rsidRPr="003A2770" w:rsidRDefault="0068054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71DC3E" w14:textId="77777777" w:rsidR="00A17B08" w:rsidRPr="003A2770" w:rsidRDefault="0068054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2023.</w:t>
            </w:r>
          </w:p>
        </w:tc>
      </w:tr>
      <w:tr w:rsidR="00A17B08" w:rsidRPr="003A2770" w14:paraId="143B458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4C5A91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1A6D0C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E7A9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256FD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58A98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66A0F2E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8BC7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16E692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3C3EA3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FDD211" w14:textId="77777777" w:rsidR="00A17B08" w:rsidRPr="003A2770" w:rsidRDefault="00680540" w:rsidP="00934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D70C0F3" w14:textId="77777777" w:rsidR="00A17B08" w:rsidRDefault="007438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odstupanja za </w:t>
            </w:r>
          </w:p>
          <w:p w14:paraId="29A6FDF9" w14:textId="77777777" w:rsidR="007438A4" w:rsidRPr="003A2770" w:rsidRDefault="007438A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 učenika</w:t>
            </w:r>
          </w:p>
        </w:tc>
      </w:tr>
      <w:tr w:rsidR="00A17B08" w:rsidRPr="003A2770" w14:paraId="0F6B4283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DD503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FF00F8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791C0E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DA35E73" w14:textId="77777777" w:rsidR="00A17B08" w:rsidRPr="003A2770" w:rsidRDefault="003617CC" w:rsidP="00934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0B8E39AD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0E362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E3A0FDE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47FA858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069F2A3" w14:textId="77777777" w:rsidR="00A17B08" w:rsidRPr="003A2770" w:rsidRDefault="0059588E" w:rsidP="00934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14:paraId="4BC3F84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4748E2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432984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19283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27BC9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79B5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0E6AF49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AC833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D74A8F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83732F" w14:textId="77777777" w:rsidR="00A17B08" w:rsidRPr="003A2770" w:rsidRDefault="00283010" w:rsidP="00934659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Križevci</w:t>
            </w:r>
          </w:p>
        </w:tc>
      </w:tr>
      <w:tr w:rsidR="00A17B08" w:rsidRPr="00517AA8" w14:paraId="0857AA58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DF5B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FD3E6A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45804B" w14:textId="77777777" w:rsidR="00A17B08" w:rsidRPr="003A2770" w:rsidRDefault="00670A2C" w:rsidP="00934659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14:paraId="52D8B77D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2EB7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93FB90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CAAE324" w14:textId="77777777" w:rsidR="00A17B08" w:rsidRPr="003A2770" w:rsidRDefault="00670A2C" w:rsidP="00680540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Sirmione</w:t>
            </w:r>
            <w:proofErr w:type="spellEnd"/>
          </w:p>
        </w:tc>
      </w:tr>
      <w:tr w:rsidR="00A17B08" w:rsidRPr="003A2770" w14:paraId="3D65911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042753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967F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7BF57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40B4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B27098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4EE659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A3CE3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52B0EB7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E04A3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A8AE6C2" w14:textId="77777777" w:rsidR="00A17B08" w:rsidRDefault="00A17B08" w:rsidP="00353E44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14:paraId="4DC379B7" w14:textId="77777777" w:rsidR="007438A4" w:rsidRPr="007438A4" w:rsidRDefault="001E47E2" w:rsidP="007438A4">
            <w:pPr>
              <w:pStyle w:val="Paragraphedeliste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438A4" w:rsidRPr="007438A4">
              <w:rPr>
                <w:rFonts w:ascii="Times New Roman" w:hAnsi="Times New Roman"/>
              </w:rPr>
              <w:t>X – prijevoz modernim udobnim turističkim</w:t>
            </w:r>
          </w:p>
          <w:p w14:paraId="5F214821" w14:textId="77777777" w:rsidR="007438A4" w:rsidRPr="007438A4" w:rsidRDefault="007438A4" w:rsidP="007438A4">
            <w:pPr>
              <w:pStyle w:val="Paragraphedeliste"/>
              <w:ind w:left="34" w:hanging="34"/>
              <w:rPr>
                <w:rFonts w:ascii="Times New Roman" w:hAnsi="Times New Roman"/>
              </w:rPr>
            </w:pPr>
            <w:r w:rsidRPr="007438A4">
              <w:rPr>
                <w:rFonts w:ascii="Times New Roman" w:hAnsi="Times New Roman"/>
              </w:rPr>
              <w:t xml:space="preserve">autobusom do </w:t>
            </w:r>
            <w:r w:rsidRPr="00680540">
              <w:rPr>
                <w:rFonts w:ascii="Times New Roman" w:hAnsi="Times New Roman"/>
              </w:rPr>
              <w:t>8</w:t>
            </w:r>
            <w:r w:rsidRPr="007438A4">
              <w:rPr>
                <w:rFonts w:ascii="Times New Roman" w:hAnsi="Times New Roman"/>
              </w:rPr>
              <w:t xml:space="preserve"> godina starosti licenciranim za</w:t>
            </w:r>
          </w:p>
          <w:p w14:paraId="1AD91459" w14:textId="77777777" w:rsidR="001E47E2" w:rsidRPr="003A2770" w:rsidRDefault="007438A4" w:rsidP="007438A4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438A4">
              <w:rPr>
                <w:rFonts w:ascii="Times New Roman" w:hAnsi="Times New Roman"/>
              </w:rPr>
              <w:t>prijevoz učenika (klima, CD/DVD)</w:t>
            </w:r>
          </w:p>
        </w:tc>
      </w:tr>
      <w:tr w:rsidR="007438A4" w:rsidRPr="003A2770" w14:paraId="56BACDAA" w14:textId="77777777" w:rsidTr="004C3220">
        <w:trPr>
          <w:gridAfter w:val="9"/>
          <w:wAfter w:w="487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BB06E1" w14:textId="77777777" w:rsidR="007438A4" w:rsidRPr="003A2770" w:rsidRDefault="007438A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A0396BD" w14:textId="77777777" w:rsidR="007438A4" w:rsidRPr="003A2770" w:rsidRDefault="007438A4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BAC8EB" w14:textId="77777777" w:rsidR="007438A4" w:rsidRPr="003A2770" w:rsidRDefault="007438A4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</w:tr>
      <w:tr w:rsidR="00A17B08" w:rsidRPr="003A2770" w14:paraId="15FE6D75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70DAF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8DC26D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68910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28FE984" w14:textId="77777777" w:rsidR="00A17B08" w:rsidRPr="003A2770" w:rsidRDefault="00A17B08" w:rsidP="001E47E2">
            <w:pPr>
              <w:pStyle w:val="Paragraphedelist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14:paraId="137A46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B9E8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2350B6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DC481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C63209" w14:textId="77777777" w:rsidR="00A17B08" w:rsidRPr="003A2770" w:rsidRDefault="00A17B08" w:rsidP="004C3220">
            <w:pPr>
              <w:pStyle w:val="Paragraphedeliste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0C0438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DD74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D1ED89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26EB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AAD78E9" w14:textId="77777777" w:rsidR="00A17B08" w:rsidRPr="003A2770" w:rsidRDefault="001E47E2" w:rsidP="004C322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</w:t>
            </w:r>
          </w:p>
        </w:tc>
      </w:tr>
      <w:tr w:rsidR="00A17B08" w:rsidRPr="003A2770" w14:paraId="70D9686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01B069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586D30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F86794D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4E868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10D94D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FEAD7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FED237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76383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57617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C41B5DD" w14:textId="77777777" w:rsidR="00A17B08" w:rsidRPr="003A2770" w:rsidRDefault="001E47E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                            </w:t>
            </w:r>
          </w:p>
        </w:tc>
      </w:tr>
      <w:tr w:rsidR="00A17B08" w:rsidRPr="003A2770" w14:paraId="7C93211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5EBD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0A4A03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A42F88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3C05968" w14:textId="77777777" w:rsidR="00680540" w:rsidRDefault="00680540" w:rsidP="001E47E2">
            <w:r>
              <w:t xml:space="preserve">                               X</w:t>
            </w:r>
          </w:p>
          <w:p w14:paraId="3532E54A" w14:textId="77777777" w:rsidR="00A17B08" w:rsidRPr="00680540" w:rsidRDefault="00680540" w:rsidP="00680540">
            <w:r>
              <w:t xml:space="preserve">(ako je moguće hotel </w:t>
            </w:r>
            <w:proofErr w:type="spellStart"/>
            <w:r>
              <w:t>Centro</w:t>
            </w:r>
            <w:proofErr w:type="spellEnd"/>
            <w:r>
              <w:t xml:space="preserve"> Turistico </w:t>
            </w:r>
            <w:proofErr w:type="spellStart"/>
            <w:r>
              <w:t>Gardesano</w:t>
            </w:r>
            <w:proofErr w:type="spellEnd"/>
            <w:r>
              <w:t xml:space="preserve"> 3***, </w:t>
            </w:r>
            <w:proofErr w:type="spellStart"/>
            <w:r>
              <w:t>Bussolengo</w:t>
            </w:r>
            <w:proofErr w:type="spellEnd"/>
            <w:r>
              <w:t>)</w:t>
            </w:r>
          </w:p>
        </w:tc>
      </w:tr>
      <w:tr w:rsidR="00A17B08" w:rsidRPr="003A2770" w14:paraId="667A926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6A88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134D2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483AA5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A2A5E91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9F5BE43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75050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F39270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E9A63B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EF9A0D" w14:textId="77777777" w:rsidR="00A17B08" w:rsidRPr="00353E44" w:rsidRDefault="001E47E2" w:rsidP="001E47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</w:t>
            </w:r>
            <w:r w:rsidR="00CE5171">
              <w:rPr>
                <w:i/>
                <w:sz w:val="22"/>
                <w:szCs w:val="22"/>
              </w:rPr>
              <w:t>1</w:t>
            </w:r>
          </w:p>
        </w:tc>
      </w:tr>
      <w:tr w:rsidR="00A17B08" w:rsidRPr="003A2770" w14:paraId="3CAE4B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390EC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9CDD460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859339A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11D74C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21614B2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424A3D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066FDE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8A59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7A10F3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8D2426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549EF1C" w14:textId="77777777" w:rsidR="00A17B08" w:rsidRPr="003A2770" w:rsidRDefault="00A17B08" w:rsidP="00A17D3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14:paraId="64CE482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A26927A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01057F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B402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CC531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3FC4C3D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41BA1FA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ECB1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746204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CE1207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3A7A6E3" w14:textId="77777777" w:rsidR="00A17B08" w:rsidRPr="00D51904" w:rsidRDefault="001E47E2" w:rsidP="00D51904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51904">
              <w:rPr>
                <w:rFonts w:ascii="Times New Roman" w:hAnsi="Times New Roman"/>
              </w:rPr>
              <w:t xml:space="preserve">Arenu u Veroni, </w:t>
            </w:r>
            <w:r w:rsidR="00D51904" w:rsidRPr="00D51904">
              <w:rPr>
                <w:rFonts w:ascii="Times New Roman" w:hAnsi="Times New Roman"/>
              </w:rPr>
              <w:t xml:space="preserve"> </w:t>
            </w:r>
            <w:r w:rsidRPr="00D51904">
              <w:rPr>
                <w:rFonts w:ascii="Times New Roman" w:hAnsi="Times New Roman"/>
              </w:rPr>
              <w:t xml:space="preserve">zabavni park </w:t>
            </w:r>
            <w:proofErr w:type="spellStart"/>
            <w:r w:rsidRPr="00D51904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14:paraId="0EC216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5CB3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6D0498" w14:textId="77777777" w:rsidR="00A17B08" w:rsidRPr="003A2770" w:rsidRDefault="00A17B08" w:rsidP="008D0358">
            <w:pPr>
              <w:pStyle w:val="Paragraphedeliste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05616D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B7AF04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977BECB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D3E1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88B9CD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D4CBDA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4144A6B" w14:textId="77777777" w:rsidR="00A17B08" w:rsidRPr="00A17D38" w:rsidRDefault="001E47E2" w:rsidP="001E47E2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da za  Veronu</w:t>
            </w:r>
          </w:p>
        </w:tc>
      </w:tr>
      <w:tr w:rsidR="00A17B08" w:rsidRPr="003A2770" w14:paraId="4BE357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DF36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B27B069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A7832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5EAB22" w14:textId="77777777" w:rsidR="00CE5171" w:rsidRPr="00CE5171" w:rsidRDefault="00CE5171" w:rsidP="00CE5171">
            <w:pPr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Turistički pratitelj grupe</w:t>
            </w:r>
            <w:r w:rsidR="00680540">
              <w:rPr>
                <w:i/>
                <w:sz w:val="22"/>
                <w:szCs w:val="22"/>
              </w:rPr>
              <w:t>.</w:t>
            </w:r>
          </w:p>
          <w:p w14:paraId="17D813E4" w14:textId="77777777" w:rsidR="00CE5171" w:rsidRPr="00CE5171" w:rsidRDefault="00CE5171" w:rsidP="00CE5171">
            <w:pPr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Prava na temelju članka 25. stavka 2. kolektivnog</w:t>
            </w:r>
          </w:p>
          <w:p w14:paraId="577FD1D1" w14:textId="77777777" w:rsidR="00CE5171" w:rsidRPr="00CE5171" w:rsidRDefault="00CE5171" w:rsidP="00CE5171">
            <w:pPr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ugovora za zaposlenike u srednjoškolskim</w:t>
            </w:r>
          </w:p>
          <w:p w14:paraId="5DA11D69" w14:textId="77777777" w:rsidR="00A17B08" w:rsidRDefault="00CE5171" w:rsidP="00CE5171">
            <w:pPr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ustanovama (NN 51/18).</w:t>
            </w:r>
          </w:p>
          <w:p w14:paraId="08F220DC" w14:textId="77777777" w:rsidR="00680540" w:rsidRPr="00934659" w:rsidRDefault="00680540" w:rsidP="00CE517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50% popusta za drugo dijete iz iste obitelji</w:t>
            </w:r>
          </w:p>
        </w:tc>
      </w:tr>
      <w:tr w:rsidR="00A17B08" w:rsidRPr="003A2770" w14:paraId="20DDFC9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B343F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448B97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AC06BB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18B1CD6" w14:textId="77777777" w:rsidR="00A17B08" w:rsidRPr="0014444C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5F0789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F30AF5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C4293A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6E5097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168560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6B485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F337E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584C2AE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2D6CD2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7501AA08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6FE8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3D8678" w14:textId="77777777" w:rsidR="00A17B08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395C72B9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AAA07D6" w14:textId="77777777" w:rsidR="00A17B08" w:rsidRDefault="00A17B08" w:rsidP="004C3220">
            <w:pPr>
              <w:pStyle w:val="Paragraphedeliste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7FB7468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4ADA78D" w14:textId="77777777" w:rsidR="00A17B08" w:rsidRPr="00680540" w:rsidRDefault="001E47E2" w:rsidP="00934659">
            <w:pPr>
              <w:pStyle w:val="Paragraphedeliste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680540">
              <w:rPr>
                <w:rFonts w:ascii="Times New Roman" w:hAnsi="Times New Roman"/>
                <w:i/>
              </w:rPr>
              <w:t>X</w:t>
            </w:r>
          </w:p>
        </w:tc>
      </w:tr>
      <w:tr w:rsidR="00A17B08" w:rsidRPr="003A2770" w14:paraId="55345BCD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4DE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63DABB7" w14:textId="77777777" w:rsidR="00A17B08" w:rsidRPr="007B4589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6F17488" w14:textId="77777777" w:rsidR="00A17B08" w:rsidRPr="0042206D" w:rsidRDefault="00A17B08" w:rsidP="004C3220">
            <w:pPr>
              <w:pStyle w:val="Paragraphedeliste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810525B" w14:textId="77777777" w:rsidR="00CE5171" w:rsidRPr="00A17D38" w:rsidRDefault="00680540" w:rsidP="00A17D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14:paraId="20996AD5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B2B3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8F6CF4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53B6AA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193726C" w14:textId="77777777" w:rsidR="00A17B08" w:rsidRPr="00A17D38" w:rsidRDefault="001E47E2" w:rsidP="00A17D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14:paraId="34CD2D6D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A43F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306DD2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F1DCAB" w14:textId="77777777" w:rsidR="00A17B08" w:rsidRDefault="00A17B08" w:rsidP="004C3220">
            <w:pPr>
              <w:pStyle w:val="Paragraphedeliste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5AB5B9E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9E6B1E3" w14:textId="77777777" w:rsidR="00A17B08" w:rsidRDefault="00CE5171" w:rsidP="00A17D38">
            <w:pPr>
              <w:jc w:val="center"/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ponuditi kao opciju, ali roditelji</w:t>
            </w:r>
          </w:p>
          <w:p w14:paraId="1243241D" w14:textId="77777777" w:rsidR="00CE5171" w:rsidRPr="00A17D38" w:rsidRDefault="00CE5171" w:rsidP="00A17D38">
            <w:pPr>
              <w:jc w:val="center"/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individualno odlučuju</w:t>
            </w:r>
          </w:p>
        </w:tc>
      </w:tr>
      <w:tr w:rsidR="00A17B08" w:rsidRPr="003A2770" w14:paraId="12F4B3EE" w14:textId="77777777" w:rsidTr="0093465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546D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FDF0A8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40647F3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0033D33" w14:textId="77777777" w:rsidR="00A17B08" w:rsidRDefault="00CE5171" w:rsidP="00A17D38">
            <w:pPr>
              <w:jc w:val="center"/>
              <w:rPr>
                <w:i/>
                <w:sz w:val="22"/>
                <w:szCs w:val="22"/>
              </w:rPr>
            </w:pPr>
            <w:r w:rsidRPr="00CE5171">
              <w:rPr>
                <w:i/>
                <w:sz w:val="22"/>
                <w:szCs w:val="22"/>
              </w:rPr>
              <w:t>ponuditi kao opciju, ali roditelji</w:t>
            </w:r>
            <w:r>
              <w:t xml:space="preserve"> </w:t>
            </w:r>
            <w:r w:rsidRPr="00CE5171">
              <w:rPr>
                <w:i/>
                <w:sz w:val="22"/>
                <w:szCs w:val="22"/>
              </w:rPr>
              <w:t>individualno odlučuju</w:t>
            </w:r>
          </w:p>
          <w:p w14:paraId="074F9430" w14:textId="77777777" w:rsidR="00CE5171" w:rsidRPr="00A17D38" w:rsidRDefault="00CE5171" w:rsidP="00A17D3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14:paraId="43A6B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0A777AB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4DAF5E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9B65F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A406FA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1AC9908" w14:textId="77777777" w:rsidR="00A17B08" w:rsidRPr="003A2770" w:rsidRDefault="00DB37DD" w:rsidP="00DB37DD">
            <w:pPr>
              <w:pStyle w:val="Paragraphedelist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  <w:r w:rsidR="00680540">
              <w:rPr>
                <w:rFonts w:ascii="Times New Roman" w:hAnsi="Times New Roman"/>
              </w:rPr>
              <w:t xml:space="preserve"> 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577BD8B" w14:textId="77777777" w:rsidR="00A17B08" w:rsidRPr="003A2770" w:rsidRDefault="00DB37DD" w:rsidP="00DB37DD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do 23:59 sati</w:t>
            </w:r>
          </w:p>
        </w:tc>
      </w:tr>
      <w:tr w:rsidR="00A17B08" w:rsidRPr="003A2770" w14:paraId="12E9ED1F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BB90446" w14:textId="77777777" w:rsidR="00A17B08" w:rsidRPr="003A2770" w:rsidRDefault="00A17B08" w:rsidP="004C322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E5D78E" w14:textId="77777777" w:rsidR="00A17B08" w:rsidRPr="003A2770" w:rsidRDefault="00DB37DD" w:rsidP="0068054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5. 12. </w:t>
            </w:r>
            <w:r w:rsidR="00680540">
              <w:rPr>
                <w:rFonts w:ascii="Times New Roman" w:hAnsi="Times New Roman"/>
              </w:rPr>
              <w:t>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38B5288" w14:textId="77777777" w:rsidR="00A17B08" w:rsidRPr="003A2770" w:rsidRDefault="00680540" w:rsidP="004C3220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19:00 sati</w:t>
            </w:r>
          </w:p>
        </w:tc>
      </w:tr>
    </w:tbl>
    <w:p w14:paraId="333A7D34" w14:textId="77777777" w:rsidR="00A17B08" w:rsidRPr="008D0358" w:rsidRDefault="00A17B08" w:rsidP="00A17B08">
      <w:pPr>
        <w:rPr>
          <w:sz w:val="16"/>
          <w:szCs w:val="16"/>
        </w:rPr>
      </w:pPr>
    </w:p>
    <w:p w14:paraId="65E1FD8B" w14:textId="77777777" w:rsidR="00A17B08" w:rsidRPr="008D0358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D035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29C8AC8B" w14:textId="77777777" w:rsidR="00A17B08" w:rsidRPr="008D0358" w:rsidRDefault="00A17B08" w:rsidP="00A17B08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D035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12900B51" w14:textId="77777777" w:rsidR="00A17B08" w:rsidRPr="008D0358" w:rsidRDefault="00A17B08" w:rsidP="00A17B08">
      <w:pPr>
        <w:pStyle w:val="Paragraphedeliste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D0358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D0358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D0358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D0358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3B0EEC75" w14:textId="77777777" w:rsidR="00A17B08" w:rsidRPr="008D0358" w:rsidRDefault="00A17B08" w:rsidP="008D035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D0358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469209AA" w14:textId="77777777" w:rsidR="00A17B08" w:rsidRPr="008D0358" w:rsidRDefault="00A17B08" w:rsidP="008D035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dokaz o osiguranju</w:t>
      </w:r>
      <w:r w:rsidRPr="008D0358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6B898B55" w14:textId="77777777" w:rsidR="00A17B08" w:rsidRPr="008D0358" w:rsidRDefault="00A17B08" w:rsidP="008D0358">
      <w:pPr>
        <w:pStyle w:val="Paragraphedeliste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D0358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D0358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D0358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16B32E26" w14:textId="77777777" w:rsidR="00A17B08" w:rsidRPr="008D0358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8D0358">
        <w:rPr>
          <w:b/>
          <w:i/>
          <w:sz w:val="20"/>
          <w:szCs w:val="16"/>
        </w:rPr>
        <w:t>Napomena</w:t>
      </w:r>
      <w:r w:rsidRPr="008D0358">
        <w:rPr>
          <w:sz w:val="20"/>
          <w:szCs w:val="16"/>
        </w:rPr>
        <w:t>:</w:t>
      </w:r>
    </w:p>
    <w:p w14:paraId="72FE1B6D" w14:textId="77777777" w:rsidR="00A17B08" w:rsidRPr="008D0358" w:rsidRDefault="00A17B08" w:rsidP="00A17B08">
      <w:pPr>
        <w:pStyle w:val="Paragraphedeliste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196F2A92" w14:textId="77777777" w:rsidR="00A17B08" w:rsidRPr="008D0358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D0358">
        <w:rPr>
          <w:sz w:val="20"/>
          <w:szCs w:val="16"/>
        </w:rPr>
        <w:t>a) prijevoz sudionika isključivo prijevoznim sredstvima koji udovoljavaju propisima</w:t>
      </w:r>
    </w:p>
    <w:p w14:paraId="58C0F42F" w14:textId="77777777" w:rsidR="00A17B08" w:rsidRPr="008D0358" w:rsidRDefault="00A17B08" w:rsidP="00A17B08">
      <w:pPr>
        <w:spacing w:before="120" w:after="120"/>
        <w:jc w:val="both"/>
        <w:rPr>
          <w:sz w:val="20"/>
          <w:szCs w:val="16"/>
        </w:rPr>
      </w:pPr>
      <w:r w:rsidRPr="008D0358">
        <w:rPr>
          <w:sz w:val="20"/>
          <w:szCs w:val="16"/>
        </w:rPr>
        <w:t xml:space="preserve">               b) osiguranje odgovornosti i jamčevine </w:t>
      </w:r>
    </w:p>
    <w:p w14:paraId="7D64A469" w14:textId="77777777" w:rsidR="00A17B08" w:rsidRPr="008D0358" w:rsidRDefault="00A17B08" w:rsidP="00A17B08">
      <w:pPr>
        <w:pStyle w:val="Paragraphedeliste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Ponude trebaju biti :</w:t>
      </w:r>
    </w:p>
    <w:p w14:paraId="19043B38" w14:textId="77777777" w:rsidR="00A17B08" w:rsidRPr="008D0358" w:rsidRDefault="00A17B08" w:rsidP="00A17B08">
      <w:pPr>
        <w:pStyle w:val="Paragraphedeliste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52609C8C" w14:textId="77777777" w:rsidR="00A17B08" w:rsidRPr="008D0358" w:rsidRDefault="00A17B08" w:rsidP="00A17B08">
      <w:pPr>
        <w:pStyle w:val="Paragraphedeliste"/>
        <w:spacing w:before="120" w:after="120"/>
        <w:contextualSpacing w:val="0"/>
        <w:jc w:val="both"/>
        <w:rPr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5F629274" w14:textId="77777777" w:rsidR="00A17B08" w:rsidRPr="00D51904" w:rsidRDefault="00DB37DD" w:rsidP="00DB37DD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DB37DD">
        <w:rPr>
          <w:rFonts w:ascii="Times New Roman" w:hAnsi="Times New Roman"/>
          <w:sz w:val="20"/>
          <w:szCs w:val="16"/>
        </w:rPr>
        <w:lastRenderedPageBreak/>
        <w:t xml:space="preserve">U obzir će se uzimati ponude zaprimljene poštom na školsku ustanovu do navedenoga roka (dana i sata), odnosno e-poštom </w:t>
      </w:r>
      <w:r>
        <w:rPr>
          <w:rFonts w:ascii="Times New Roman" w:hAnsi="Times New Roman"/>
          <w:sz w:val="20"/>
          <w:szCs w:val="16"/>
        </w:rPr>
        <w:t>na službenu adresu Škole</w:t>
      </w:r>
      <w:r w:rsidR="00D51904">
        <w:rPr>
          <w:rFonts w:ascii="Times New Roman" w:hAnsi="Times New Roman"/>
          <w:sz w:val="20"/>
          <w:szCs w:val="16"/>
        </w:rPr>
        <w:t xml:space="preserve"> </w:t>
      </w:r>
      <w:hyperlink r:id="rId5" w:history="1">
        <w:r w:rsidR="00D51904" w:rsidRPr="00D51904">
          <w:rPr>
            <w:rStyle w:val="Lienhypertexte"/>
            <w:rFonts w:ascii="Trebuchet MS" w:hAnsi="Trebuchet MS"/>
            <w:color w:val="35586E"/>
            <w:sz w:val="20"/>
            <w:szCs w:val="20"/>
            <w:shd w:val="clear" w:color="auto" w:fill="F5FAFD"/>
          </w:rPr>
          <w:t>ured@gimnazija-izdijankoveckoga-kc.skole.hr</w:t>
        </w:r>
      </w:hyperlink>
    </w:p>
    <w:p w14:paraId="6399660C" w14:textId="77777777" w:rsidR="00A17B08" w:rsidRPr="008D0358" w:rsidRDefault="00A17B08" w:rsidP="00A17B08">
      <w:pPr>
        <w:pStyle w:val="Paragraphedeliste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D035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EECC882" w14:textId="77777777" w:rsidR="00A17B08" w:rsidRDefault="00A17B08">
      <w:pPr>
        <w:rPr>
          <w:sz w:val="20"/>
          <w:szCs w:val="16"/>
        </w:rPr>
      </w:pPr>
      <w:r w:rsidRPr="008D035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2CD4D727" w14:textId="77777777" w:rsidR="00A72197" w:rsidRDefault="00A72197"/>
    <w:p w14:paraId="7C4EC848" w14:textId="77777777" w:rsidR="00670A2C" w:rsidRDefault="00670A2C"/>
    <w:p w14:paraId="75667F8B" w14:textId="77777777" w:rsidR="00A17D38" w:rsidRPr="002E494B" w:rsidRDefault="00A17D38">
      <w:r w:rsidRPr="002E494B">
        <w:t>Molimo ponuditelje da u ponudi obavezno budu niže navedeni sadržaji:</w:t>
      </w:r>
    </w:p>
    <w:p w14:paraId="7837EE67" w14:textId="77777777" w:rsidR="00A17D38" w:rsidRDefault="002E494B">
      <w:r>
        <w:t xml:space="preserve">Redoslijed </w:t>
      </w:r>
      <w:r w:rsidR="008D0358">
        <w:t>realizacije</w:t>
      </w:r>
      <w:r>
        <w:t xml:space="preserve"> sadr</w:t>
      </w:r>
      <w:r w:rsidR="008D0358">
        <w:t>žaja ponuditelj prilagođava sam.</w:t>
      </w:r>
    </w:p>
    <w:p w14:paraId="14C1EFD0" w14:textId="77777777" w:rsidR="00670A2C" w:rsidRPr="00674096" w:rsidRDefault="00670A2C" w:rsidP="00670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Okvirni program izleta</w:t>
      </w:r>
    </w:p>
    <w:p w14:paraId="6F19C4EB" w14:textId="77777777" w:rsidR="00670A2C" w:rsidRDefault="00670A2C" w:rsidP="00670A2C">
      <w:pPr>
        <w:rPr>
          <w:b/>
          <w:sz w:val="20"/>
          <w:szCs w:val="20"/>
        </w:rPr>
      </w:pPr>
    </w:p>
    <w:p w14:paraId="4AA45AB7" w14:textId="77777777" w:rsidR="00670A2C" w:rsidRDefault="00670A2C" w:rsidP="00670A2C">
      <w:r w:rsidRPr="00670A2C">
        <w:rPr>
          <w:b/>
        </w:rPr>
        <w:t xml:space="preserve">1.Dan Verona – </w:t>
      </w:r>
      <w:proofErr w:type="spellStart"/>
      <w:r w:rsidRPr="00670A2C">
        <w:rPr>
          <w:b/>
        </w:rPr>
        <w:t>Sirmione</w:t>
      </w:r>
      <w:proofErr w:type="spellEnd"/>
      <w:r w:rsidRPr="00670A2C">
        <w:rPr>
          <w:b/>
        </w:rPr>
        <w:t xml:space="preserve"> : </w:t>
      </w:r>
      <w:r w:rsidRPr="00670A2C">
        <w:t xml:space="preserve">Polazak iz </w:t>
      </w:r>
      <w:r w:rsidRPr="00670A2C">
        <w:rPr>
          <w:b/>
        </w:rPr>
        <w:t xml:space="preserve">Križevaca </w:t>
      </w:r>
      <w:r w:rsidRPr="00670A2C">
        <w:t xml:space="preserve">u ranim jutarnjim satima- vožnja prema </w:t>
      </w:r>
      <w:r w:rsidRPr="00670A2C">
        <w:rPr>
          <w:b/>
        </w:rPr>
        <w:t xml:space="preserve">Veroni </w:t>
      </w:r>
      <w:r w:rsidRPr="00670A2C">
        <w:t xml:space="preserve">s usputnim zaustavljanjem prema  potrebi radi odmora – po dolasku razgled </w:t>
      </w:r>
    </w:p>
    <w:p w14:paraId="1E38F553" w14:textId="77777777" w:rsidR="00670A2C" w:rsidRDefault="00670A2C" w:rsidP="00670A2C">
      <w:r w:rsidRPr="00670A2C">
        <w:rPr>
          <w:b/>
        </w:rPr>
        <w:t>Verone</w:t>
      </w:r>
      <w:r>
        <w:t>:-</w:t>
      </w:r>
      <w:r w:rsidRPr="00670A2C">
        <w:t>vidikovac</w:t>
      </w:r>
      <w:r>
        <w:t xml:space="preserve"> </w:t>
      </w:r>
    </w:p>
    <w:p w14:paraId="0A2838A3" w14:textId="77777777" w:rsidR="00670A2C" w:rsidRDefault="00670A2C" w:rsidP="00670A2C">
      <w:r>
        <w:t xml:space="preserve">              -</w:t>
      </w:r>
      <w:r w:rsidRPr="00670A2C">
        <w:t xml:space="preserve"> </w:t>
      </w:r>
      <w:proofErr w:type="spellStart"/>
      <w:r w:rsidRPr="00670A2C">
        <w:t>piazza</w:t>
      </w:r>
      <w:proofErr w:type="spellEnd"/>
      <w:r w:rsidRPr="00670A2C">
        <w:t xml:space="preserve"> </w:t>
      </w:r>
      <w:proofErr w:type="spellStart"/>
      <w:r w:rsidRPr="00670A2C">
        <w:t>Bra</w:t>
      </w:r>
      <w:proofErr w:type="spellEnd"/>
      <w:r>
        <w:t xml:space="preserve"> pokraj Arene</w:t>
      </w:r>
    </w:p>
    <w:p w14:paraId="441183A1" w14:textId="77777777" w:rsidR="00670A2C" w:rsidRDefault="00670A2C" w:rsidP="00670A2C">
      <w:r>
        <w:t xml:space="preserve">              - obilazak Arene iznutra</w:t>
      </w:r>
    </w:p>
    <w:p w14:paraId="6EF39D17" w14:textId="77777777" w:rsidR="00670A2C" w:rsidRDefault="00670A2C" w:rsidP="00670A2C">
      <w:r>
        <w:t xml:space="preserve">              -</w:t>
      </w:r>
      <w:r w:rsidRPr="00670A2C">
        <w:t xml:space="preserve"> Julijin balkon</w:t>
      </w:r>
    </w:p>
    <w:p w14:paraId="12DE60E3" w14:textId="77777777" w:rsidR="00670A2C" w:rsidRDefault="00670A2C" w:rsidP="00670A2C">
      <w:r>
        <w:t xml:space="preserve">              - </w:t>
      </w:r>
      <w:r w:rsidRPr="00670A2C">
        <w:t xml:space="preserve"> </w:t>
      </w:r>
      <w:proofErr w:type="spellStart"/>
      <w:r w:rsidRPr="00670A2C">
        <w:t>piazza</w:t>
      </w:r>
      <w:proofErr w:type="spellEnd"/>
      <w:r w:rsidRPr="00670A2C">
        <w:t xml:space="preserve"> Delle </w:t>
      </w:r>
      <w:proofErr w:type="spellStart"/>
      <w:r w:rsidRPr="00670A2C">
        <w:t>Erbe</w:t>
      </w:r>
      <w:proofErr w:type="spellEnd"/>
    </w:p>
    <w:p w14:paraId="78379CBC" w14:textId="77777777" w:rsidR="00670A2C" w:rsidRDefault="00670A2C" w:rsidP="00670A2C">
      <w:r>
        <w:t xml:space="preserve">              -</w:t>
      </w:r>
      <w:r w:rsidRPr="00670A2C">
        <w:t xml:space="preserve"> Danteov kip </w:t>
      </w:r>
    </w:p>
    <w:p w14:paraId="0884C1F3" w14:textId="77777777" w:rsidR="00670A2C" w:rsidRDefault="00670A2C" w:rsidP="00670A2C">
      <w:r>
        <w:t xml:space="preserve">              - </w:t>
      </w:r>
      <w:r w:rsidRPr="00670A2C">
        <w:t xml:space="preserve">grobovi, dvorac i most </w:t>
      </w:r>
      <w:proofErr w:type="spellStart"/>
      <w:r w:rsidRPr="00670A2C">
        <w:t>Scaligero</w:t>
      </w:r>
      <w:proofErr w:type="spellEnd"/>
    </w:p>
    <w:p w14:paraId="68113F3F" w14:textId="77777777" w:rsidR="00670A2C" w:rsidRDefault="00670A2C" w:rsidP="00670A2C">
      <w:r>
        <w:t xml:space="preserve">             </w:t>
      </w:r>
      <w:r w:rsidRPr="00670A2C">
        <w:t xml:space="preserve"> – </w:t>
      </w:r>
      <w:proofErr w:type="spellStart"/>
      <w:r w:rsidRPr="00670A2C">
        <w:t>piazza</w:t>
      </w:r>
      <w:proofErr w:type="spellEnd"/>
      <w:r w:rsidRPr="00670A2C">
        <w:t xml:space="preserve"> Dei </w:t>
      </w:r>
      <w:proofErr w:type="spellStart"/>
      <w:r w:rsidRPr="00670A2C">
        <w:t>Singori</w:t>
      </w:r>
      <w:proofErr w:type="spellEnd"/>
      <w:r w:rsidRPr="00670A2C">
        <w:t xml:space="preserve"> </w:t>
      </w:r>
    </w:p>
    <w:p w14:paraId="78B44806" w14:textId="77777777" w:rsidR="00670A2C" w:rsidRDefault="00670A2C" w:rsidP="00670A2C">
      <w:r>
        <w:t xml:space="preserve">              - </w:t>
      </w:r>
      <w:r w:rsidRPr="00670A2C">
        <w:t>Santa Maria Antica.</w:t>
      </w:r>
    </w:p>
    <w:p w14:paraId="373BFCDA" w14:textId="77777777" w:rsidR="00670A2C" w:rsidRPr="00670A2C" w:rsidRDefault="00670A2C" w:rsidP="00670A2C">
      <w:r>
        <w:t xml:space="preserve">   </w:t>
      </w:r>
      <w:r w:rsidRPr="00670A2C">
        <w:t xml:space="preserve"> Na kraju šetnja  poznatom trgovačkom ulicom Via  </w:t>
      </w:r>
      <w:proofErr w:type="spellStart"/>
      <w:r w:rsidRPr="00670A2C">
        <w:t>Manzzinin</w:t>
      </w:r>
      <w:proofErr w:type="spellEnd"/>
      <w:r w:rsidRPr="00670A2C">
        <w:t xml:space="preserve">. </w:t>
      </w:r>
      <w:r>
        <w:t>i o</w:t>
      </w:r>
      <w:r w:rsidRPr="00670A2C">
        <w:t xml:space="preserve">dlazak do </w:t>
      </w:r>
      <w:proofErr w:type="spellStart"/>
      <w:r w:rsidR="00CD71D9">
        <w:rPr>
          <w:b/>
        </w:rPr>
        <w:t>Sirmione</w:t>
      </w:r>
      <w:r w:rsidRPr="00670A2C">
        <w:rPr>
          <w:b/>
        </w:rPr>
        <w:t>a</w:t>
      </w:r>
      <w:proofErr w:type="spellEnd"/>
      <w:r>
        <w:t>.</w:t>
      </w:r>
      <w:r w:rsidRPr="00670A2C">
        <w:t xml:space="preserve"> </w:t>
      </w:r>
      <w:r>
        <w:t>Š</w:t>
      </w:r>
      <w:r w:rsidRPr="00670A2C">
        <w:t>etnja ovim slikovitim ljetovalištem – odlazak do mjesta boravka – smještaj u hotel – večera  i noćenje.</w:t>
      </w:r>
    </w:p>
    <w:p w14:paraId="135FF59D" w14:textId="77777777" w:rsidR="00670A2C" w:rsidRDefault="00670A2C" w:rsidP="00670A2C">
      <w:pPr>
        <w:rPr>
          <w:b/>
        </w:rPr>
      </w:pPr>
    </w:p>
    <w:p w14:paraId="635E4746" w14:textId="77777777" w:rsidR="00670A2C" w:rsidRDefault="00670A2C" w:rsidP="00670A2C">
      <w:r w:rsidRPr="00670A2C">
        <w:rPr>
          <w:b/>
        </w:rPr>
        <w:t xml:space="preserve">2.Dan </w:t>
      </w:r>
      <w:proofErr w:type="spellStart"/>
      <w:r w:rsidRPr="00670A2C">
        <w:rPr>
          <w:b/>
        </w:rPr>
        <w:t>Gardaland</w:t>
      </w:r>
      <w:proofErr w:type="spellEnd"/>
      <w:r w:rsidRPr="00670A2C">
        <w:rPr>
          <w:b/>
        </w:rPr>
        <w:t xml:space="preserve"> :</w:t>
      </w:r>
      <w:r w:rsidRPr="00670A2C">
        <w:t xml:space="preserve"> Doručak – odlazak u zabavni park </w:t>
      </w:r>
      <w:proofErr w:type="spellStart"/>
      <w:r w:rsidRPr="00670A2C">
        <w:rPr>
          <w:b/>
        </w:rPr>
        <w:t>Gardaland</w:t>
      </w:r>
      <w:proofErr w:type="spellEnd"/>
      <w:r w:rsidRPr="00670A2C">
        <w:rPr>
          <w:b/>
        </w:rPr>
        <w:t xml:space="preserve">- </w:t>
      </w:r>
      <w:r w:rsidRPr="00670A2C">
        <w:t xml:space="preserve">slobodno vrijeme za uživanje u ludim vožnjama i drugim atrakcijama zabavnog parka  na 46 hektara – 40 atrakcija – 20 mjesta za osvježenja – 18 trgovina – 5 restorana – dnevne predstave. </w:t>
      </w:r>
    </w:p>
    <w:p w14:paraId="32E12DF5" w14:textId="77777777" w:rsidR="00670A2C" w:rsidRDefault="00670A2C" w:rsidP="00670A2C"/>
    <w:p w14:paraId="03ACEE91" w14:textId="77777777" w:rsidR="00670A2C" w:rsidRPr="00670A2C" w:rsidRDefault="00670A2C" w:rsidP="00670A2C">
      <w:r>
        <w:t xml:space="preserve">  </w:t>
      </w:r>
      <w:r w:rsidRPr="00670A2C">
        <w:t xml:space="preserve">Po zatvaranju zabavnog parka povratak u pravcu </w:t>
      </w:r>
      <w:r w:rsidRPr="00670A2C">
        <w:rPr>
          <w:b/>
        </w:rPr>
        <w:t>Hrvatske</w:t>
      </w:r>
      <w:r w:rsidRPr="00670A2C">
        <w:t>. Dolazak u Križevce u kasnim večernjim satima uz usputno zaustavljanje prema potrebi.</w:t>
      </w:r>
    </w:p>
    <w:p w14:paraId="1C48ECFF" w14:textId="77777777" w:rsidR="00670A2C" w:rsidRPr="00670A2C" w:rsidRDefault="00670A2C" w:rsidP="00670A2C"/>
    <w:p w14:paraId="34B8AE95" w14:textId="77777777" w:rsidR="00670A2C" w:rsidRPr="00670A2C" w:rsidRDefault="00670A2C" w:rsidP="00670A2C">
      <w:pPr>
        <w:spacing w:line="240" w:lineRule="atLeast"/>
      </w:pPr>
      <w:r w:rsidRPr="00670A2C">
        <w:rPr>
          <w:b/>
        </w:rPr>
        <w:t>Cijena uključuje :</w:t>
      </w:r>
      <w:r w:rsidRPr="00670A2C">
        <w:t xml:space="preserve"> </w:t>
      </w:r>
      <w:r>
        <w:t xml:space="preserve"> </w:t>
      </w:r>
      <w:r w:rsidRPr="00670A2C">
        <w:t xml:space="preserve">- prijevoz udobnim turističkim autobusom                                                                                                                                 </w:t>
      </w:r>
    </w:p>
    <w:p w14:paraId="2C0E4998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  1</w:t>
      </w:r>
      <w:r w:rsidR="00DB37DD">
        <w:t xml:space="preserve"> polupansion u hotelu s</w:t>
      </w:r>
      <w:r w:rsidRPr="00670A2C">
        <w:t xml:space="preserve"> t</w:t>
      </w:r>
      <w:r w:rsidR="00DB37DD">
        <w:t>r</w:t>
      </w:r>
      <w:r w:rsidRPr="00670A2C">
        <w:t>i zvjezdice</w:t>
      </w:r>
    </w:p>
    <w:p w14:paraId="3B2A204A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 razgled prema programu</w:t>
      </w:r>
    </w:p>
    <w:p w14:paraId="5A258914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 ulaznica za Arenu u Veroni</w:t>
      </w:r>
    </w:p>
    <w:p w14:paraId="6D08A811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 ulaznica za zabavni park  </w:t>
      </w:r>
      <w:proofErr w:type="spellStart"/>
      <w:r w:rsidRPr="00670A2C">
        <w:t>Gardaland</w:t>
      </w:r>
      <w:proofErr w:type="spellEnd"/>
      <w:r w:rsidRPr="00670A2C">
        <w:t xml:space="preserve">     </w:t>
      </w:r>
    </w:p>
    <w:p w14:paraId="00249249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 stručni turistički pratitelj na cijelom putovanju</w:t>
      </w:r>
    </w:p>
    <w:p w14:paraId="160CA29C" w14:textId="77777777" w:rsidR="00670A2C" w:rsidRDefault="00670A2C" w:rsidP="00670A2C">
      <w:pPr>
        <w:spacing w:line="240" w:lineRule="atLeast"/>
      </w:pPr>
      <w:r w:rsidRPr="00670A2C">
        <w:t xml:space="preserve">                                 - gratis i troškovi putovanja za 1 nastavnika /pratitelja na 15 učenika </w:t>
      </w:r>
    </w:p>
    <w:p w14:paraId="7DC6F4F7" w14:textId="77777777" w:rsidR="00611344" w:rsidRDefault="00670A2C" w:rsidP="00670A2C">
      <w:pPr>
        <w:spacing w:line="240" w:lineRule="atLeast"/>
      </w:pPr>
      <w:r>
        <w:t xml:space="preserve">                                    </w:t>
      </w:r>
      <w:r w:rsidRPr="00670A2C">
        <w:t>( prava na temelj</w:t>
      </w:r>
      <w:r w:rsidR="00611344">
        <w:t>u</w:t>
      </w:r>
      <w:r w:rsidRPr="00670A2C">
        <w:t xml:space="preserve"> članka 25. stavka 2.Kolektivnog ugovora za </w:t>
      </w:r>
      <w:r w:rsidR="00611344">
        <w:t xml:space="preserve">   </w:t>
      </w:r>
    </w:p>
    <w:p w14:paraId="54B09C13" w14:textId="77777777" w:rsidR="00611344" w:rsidRDefault="00611344" w:rsidP="00670A2C">
      <w:pPr>
        <w:spacing w:line="240" w:lineRule="atLeast"/>
      </w:pPr>
      <w:r>
        <w:t xml:space="preserve">                                     </w:t>
      </w:r>
      <w:r w:rsidRPr="00670A2C">
        <w:t>zaposlenike u srednjoškolskim ustanovam</w:t>
      </w:r>
      <w:r>
        <w:t>a )</w:t>
      </w:r>
    </w:p>
    <w:p w14:paraId="166069FC" w14:textId="77777777" w:rsidR="00670A2C" w:rsidRPr="00670A2C" w:rsidRDefault="00611344" w:rsidP="00670A2C">
      <w:pPr>
        <w:spacing w:line="240" w:lineRule="atLeast"/>
      </w:pPr>
      <w:r>
        <w:t xml:space="preserve">                              </w:t>
      </w:r>
      <w:r w:rsidR="00670A2C" w:rsidRPr="00670A2C">
        <w:t xml:space="preserve">   -organizacija putovanja</w:t>
      </w:r>
    </w:p>
    <w:p w14:paraId="0BCE9D4D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-jamčevina turističkog paket – aranžmana</w:t>
      </w:r>
    </w:p>
    <w:p w14:paraId="107541A8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-osiguranje od odgovornosti</w:t>
      </w:r>
    </w:p>
    <w:p w14:paraId="7D6483B9" w14:textId="77777777" w:rsidR="00670A2C" w:rsidRPr="00670A2C" w:rsidRDefault="00670A2C" w:rsidP="00670A2C">
      <w:pPr>
        <w:spacing w:line="240" w:lineRule="atLeast"/>
      </w:pPr>
      <w:r w:rsidRPr="00670A2C">
        <w:t xml:space="preserve">                                 -osiguranje od nesretnog slučaja i bolesti na putovanju</w:t>
      </w:r>
    </w:p>
    <w:p w14:paraId="141E4B2B" w14:textId="77777777" w:rsidR="00670A2C" w:rsidRDefault="00670A2C" w:rsidP="00670A2C">
      <w:pPr>
        <w:spacing w:line="240" w:lineRule="atLeast"/>
      </w:pPr>
      <w:r w:rsidRPr="00670A2C">
        <w:t xml:space="preserve">                                 -zdravstveno osiguranje za vrijeme puta i boravka u inoz</w:t>
      </w:r>
      <w:r w:rsidR="00611344">
        <w:t>e</w:t>
      </w:r>
      <w:r w:rsidRPr="00670A2C">
        <w:t>mstvu</w:t>
      </w:r>
    </w:p>
    <w:p w14:paraId="693666F1" w14:textId="77777777" w:rsidR="00B15708" w:rsidRPr="00670A2C" w:rsidRDefault="00B15708" w:rsidP="00670A2C">
      <w:pPr>
        <w:spacing w:line="240" w:lineRule="atLeast"/>
      </w:pPr>
    </w:p>
    <w:p w14:paraId="67181FD6" w14:textId="77777777" w:rsidR="00611344" w:rsidRPr="00670A2C" w:rsidRDefault="00611344">
      <w:r>
        <w:lastRenderedPageBreak/>
        <w:t xml:space="preserve">Molimo agencije da dozvole mogućnost plaćanja na rate.                                                                                                         </w:t>
      </w:r>
    </w:p>
    <w:sectPr w:rsidR="00611344" w:rsidRPr="0067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F7C"/>
    <w:multiLevelType w:val="hybridMultilevel"/>
    <w:tmpl w:val="DB504F80"/>
    <w:lvl w:ilvl="0" w:tplc="D272F36A">
      <w:start w:val="1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37C99"/>
    <w:multiLevelType w:val="hybridMultilevel"/>
    <w:tmpl w:val="E1B22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9E6EEC"/>
    <w:multiLevelType w:val="hybridMultilevel"/>
    <w:tmpl w:val="6AF81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164253">
    <w:abstractNumId w:val="1"/>
  </w:num>
  <w:num w:numId="2" w16cid:durableId="2041979119">
    <w:abstractNumId w:val="5"/>
  </w:num>
  <w:num w:numId="3" w16cid:durableId="240022562">
    <w:abstractNumId w:val="3"/>
  </w:num>
  <w:num w:numId="4" w16cid:durableId="1731996733">
    <w:abstractNumId w:val="2"/>
  </w:num>
  <w:num w:numId="5" w16cid:durableId="1135441484">
    <w:abstractNumId w:val="6"/>
  </w:num>
  <w:num w:numId="6" w16cid:durableId="790368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779054">
    <w:abstractNumId w:val="7"/>
  </w:num>
  <w:num w:numId="8" w16cid:durableId="732971191">
    <w:abstractNumId w:val="0"/>
  </w:num>
  <w:num w:numId="9" w16cid:durableId="364254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87429"/>
    <w:rsid w:val="0014444C"/>
    <w:rsid w:val="001E47E2"/>
    <w:rsid w:val="00246FC8"/>
    <w:rsid w:val="00283010"/>
    <w:rsid w:val="002E494B"/>
    <w:rsid w:val="00353E44"/>
    <w:rsid w:val="003617CC"/>
    <w:rsid w:val="0044611F"/>
    <w:rsid w:val="004B7433"/>
    <w:rsid w:val="004C11C1"/>
    <w:rsid w:val="00517AA8"/>
    <w:rsid w:val="0059588E"/>
    <w:rsid w:val="00611344"/>
    <w:rsid w:val="00670A2C"/>
    <w:rsid w:val="00680540"/>
    <w:rsid w:val="006C2F4A"/>
    <w:rsid w:val="007438A4"/>
    <w:rsid w:val="008325BD"/>
    <w:rsid w:val="008445CA"/>
    <w:rsid w:val="008D0358"/>
    <w:rsid w:val="00913559"/>
    <w:rsid w:val="00934659"/>
    <w:rsid w:val="009E58AB"/>
    <w:rsid w:val="00A17B08"/>
    <w:rsid w:val="00A17D38"/>
    <w:rsid w:val="00A72197"/>
    <w:rsid w:val="00AB5E75"/>
    <w:rsid w:val="00B15708"/>
    <w:rsid w:val="00CD4729"/>
    <w:rsid w:val="00CD71D9"/>
    <w:rsid w:val="00CE5171"/>
    <w:rsid w:val="00CF2985"/>
    <w:rsid w:val="00D51904"/>
    <w:rsid w:val="00DA0361"/>
    <w:rsid w:val="00DB37DD"/>
    <w:rsid w:val="00E96B1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9FCC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link w:val="Titre2C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itre6">
    <w:name w:val="heading 6"/>
    <w:basedOn w:val="Normal"/>
    <w:next w:val="Normal"/>
    <w:link w:val="Titre6C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Titre1Car">
    <w:name w:val="Titre 1 Car"/>
    <w:basedOn w:val="Policepardfaut"/>
    <w:link w:val="Titre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Titre6Car">
    <w:name w:val="Titre 6 Car"/>
    <w:basedOn w:val="Policepardfaut"/>
    <w:link w:val="Titre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re">
    <w:name w:val="Title"/>
    <w:basedOn w:val="Normal"/>
    <w:next w:val="Normal"/>
    <w:link w:val="TitreC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basedOn w:val="Policepardfaut"/>
    <w:link w:val="Titr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lev">
    <w:name w:val="Strong"/>
    <w:uiPriority w:val="22"/>
    <w:qFormat/>
    <w:rsid w:val="00CD4729"/>
    <w:rPr>
      <w:b/>
      <w:bCs/>
    </w:rPr>
  </w:style>
  <w:style w:type="character" w:styleId="Accentuation">
    <w:name w:val="Emphasis"/>
    <w:qFormat/>
    <w:rsid w:val="00CD4729"/>
    <w:rPr>
      <w:i/>
      <w:iCs/>
    </w:rPr>
  </w:style>
  <w:style w:type="paragraph" w:styleId="Sansinterligne">
    <w:name w:val="No Spacing"/>
    <w:link w:val="SansinterligneC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SansinterligneCar">
    <w:name w:val="Sans interligne Car"/>
    <w:link w:val="Sansinterligne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Paragraphedeliste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5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gimnazija-izdijankoveckoga-k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Mateja Hanžić</cp:lastModifiedBy>
  <cp:revision>2</cp:revision>
  <cp:lastPrinted>2022-11-15T14:24:00Z</cp:lastPrinted>
  <dcterms:created xsi:type="dcterms:W3CDTF">2022-11-17T09:06:00Z</dcterms:created>
  <dcterms:modified xsi:type="dcterms:W3CDTF">2022-11-17T09:06:00Z</dcterms:modified>
</cp:coreProperties>
</file>